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5B1" w:rsidRDefault="002505B1">
      <w:pPr>
        <w:rPr>
          <w:noProof/>
        </w:rPr>
      </w:pPr>
      <w:r>
        <w:rPr>
          <w:noProof/>
        </w:rPr>
        <w:t>Original docket entry</w:t>
      </w:r>
    </w:p>
    <w:p w:rsidR="000272E9" w:rsidRDefault="002505B1">
      <w:r>
        <w:rPr>
          <w:noProof/>
        </w:rPr>
        <w:drawing>
          <wp:inline distT="0" distB="0" distL="0" distR="0" wp14:anchorId="33491A71" wp14:editId="4BB6D129">
            <wp:extent cx="3793671" cy="250763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6447" cy="251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5B1" w:rsidRDefault="002505B1"/>
    <w:p w:rsidR="002505B1" w:rsidRDefault="002505B1">
      <w:r>
        <w:rPr>
          <w:noProof/>
        </w:rPr>
        <w:drawing>
          <wp:inline distT="0" distB="0" distL="0" distR="0" wp14:anchorId="30073302" wp14:editId="420099A5">
            <wp:extent cx="4259649" cy="3668486"/>
            <wp:effectExtent l="0" t="0" r="762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2417" cy="367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5B1" w:rsidRDefault="002505B1"/>
    <w:p w:rsidR="002505B1" w:rsidRDefault="002505B1">
      <w:pPr>
        <w:rPr>
          <w:noProof/>
        </w:rPr>
      </w:pPr>
      <w:r>
        <w:rPr>
          <w:noProof/>
        </w:rPr>
        <w:br w:type="page"/>
      </w:r>
    </w:p>
    <w:p w:rsidR="002505B1" w:rsidRDefault="002505B1">
      <w:pPr>
        <w:rPr>
          <w:noProof/>
        </w:rPr>
      </w:pPr>
      <w:r>
        <w:rPr>
          <w:noProof/>
        </w:rPr>
        <w:lastRenderedPageBreak/>
        <w:t>New Docket entry</w:t>
      </w:r>
    </w:p>
    <w:p w:rsidR="002505B1" w:rsidRDefault="002505B1">
      <w:r>
        <w:rPr>
          <w:noProof/>
        </w:rPr>
        <w:drawing>
          <wp:inline distT="0" distB="0" distL="0" distR="0" wp14:anchorId="14179E5A" wp14:editId="7F01E947">
            <wp:extent cx="5943600" cy="48475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5B1" w:rsidRDefault="002505B1">
      <w:r>
        <w:t xml:space="preserve">Even If I add the multiple reminders then send to OL </w:t>
      </w:r>
      <w:r w:rsidR="005F6ACD">
        <w:t>only the first reminder</w:t>
      </w:r>
      <w:r w:rsidR="00C960F8">
        <w:t xml:space="preserve"> invite is created. The additional reminders don’t get created in OL.</w:t>
      </w:r>
      <w:bookmarkStart w:id="0" w:name="_GoBack"/>
      <w:bookmarkEnd w:id="0"/>
    </w:p>
    <w:sectPr w:rsidR="00250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B1"/>
    <w:rsid w:val="000272E9"/>
    <w:rsid w:val="00141F64"/>
    <w:rsid w:val="001E27C2"/>
    <w:rsid w:val="001F0333"/>
    <w:rsid w:val="002505B1"/>
    <w:rsid w:val="002A6E44"/>
    <w:rsid w:val="00550195"/>
    <w:rsid w:val="005F6ACD"/>
    <w:rsid w:val="00C9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2E810"/>
  <w15:chartTrackingRefBased/>
  <w15:docId w15:val="{5AA0B176-8521-4BA1-8F66-2DBB61E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Senger</dc:creator>
  <cp:keywords/>
  <dc:description/>
  <cp:lastModifiedBy>Janis Senger</cp:lastModifiedBy>
  <cp:revision>1</cp:revision>
  <dcterms:created xsi:type="dcterms:W3CDTF">2019-06-07T13:01:00Z</dcterms:created>
  <dcterms:modified xsi:type="dcterms:W3CDTF">2019-06-07T13:06:00Z</dcterms:modified>
</cp:coreProperties>
</file>